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bookmarkStart w:id="0" w:name="block-18516445"/>
      <w:r w:rsidRPr="009A35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9A35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9A3570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gramStart"/>
      <w:r w:rsidRPr="009A3570">
        <w:rPr>
          <w:rFonts w:ascii="Times New Roman" w:hAnsi="Times New Roman"/>
          <w:b/>
          <w:color w:val="000000"/>
          <w:sz w:val="28"/>
          <w:lang w:val="ru-RU"/>
        </w:rPr>
        <w:t>и-</w:t>
      </w:r>
      <w:proofErr w:type="gramEnd"/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Бурульский районный отдел образования</w:t>
      </w:r>
      <w:bookmarkEnd w:id="2"/>
      <w:r w:rsidRPr="009A35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3570">
        <w:rPr>
          <w:rFonts w:ascii="Times New Roman" w:hAnsi="Times New Roman"/>
          <w:color w:val="000000"/>
          <w:sz w:val="28"/>
          <w:lang w:val="ru-RU"/>
        </w:rPr>
        <w:t>​</w:t>
      </w:r>
    </w:p>
    <w:p w:rsidR="000437B4" w:rsidRDefault="002D62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0437B4" w:rsidRDefault="000437B4">
      <w:pPr>
        <w:spacing w:after="0"/>
        <w:ind w:left="120"/>
      </w:pPr>
    </w:p>
    <w:p w:rsidR="000437B4" w:rsidRDefault="000437B4">
      <w:pPr>
        <w:spacing w:after="0"/>
        <w:ind w:left="120"/>
      </w:pPr>
    </w:p>
    <w:p w:rsidR="000437B4" w:rsidRDefault="000437B4">
      <w:pPr>
        <w:spacing w:after="0"/>
        <w:ind w:left="120"/>
      </w:pPr>
    </w:p>
    <w:p w:rsidR="000437B4" w:rsidRDefault="000437B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A3570" w:rsidTr="009A3570">
        <w:tc>
          <w:tcPr>
            <w:tcW w:w="3114" w:type="dxa"/>
          </w:tcPr>
          <w:p w:rsidR="00C53FFE" w:rsidRPr="0040209D" w:rsidRDefault="002D629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9A3570" w:rsidRDefault="002D6297" w:rsidP="009A35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9A3570" w:rsidRDefault="002D62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4E6975" w:rsidRDefault="002D62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35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62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9A3570" w:rsidRDefault="002D6297" w:rsidP="009A35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2D62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D62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D62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9A3570" w:rsidP="009A35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2D629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Б.Э. Петушова</w:t>
            </w:r>
          </w:p>
          <w:p w:rsidR="000E6D86" w:rsidRDefault="009A35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2D62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D62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D62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D62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</w:t>
            </w:r>
            <w:r w:rsidR="002D62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</w:t>
            </w:r>
            <w:r w:rsidR="002D629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D62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D629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D62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62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/>
        <w:ind w:left="120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‌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2480520)</w:t>
      </w: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0437B4" w:rsidRPr="009A3570" w:rsidRDefault="002D6297">
      <w:pPr>
        <w:spacing w:after="0" w:line="408" w:lineRule="auto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A3570">
        <w:rPr>
          <w:rFonts w:ascii="Calibri" w:hAnsi="Calibri"/>
          <w:color w:val="000000"/>
          <w:sz w:val="28"/>
          <w:lang w:val="ru-RU"/>
        </w:rPr>
        <w:t xml:space="preserve">–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0437B4">
      <w:pPr>
        <w:spacing w:after="0"/>
        <w:ind w:left="120"/>
        <w:jc w:val="center"/>
        <w:rPr>
          <w:lang w:val="ru-RU"/>
        </w:rPr>
      </w:pPr>
    </w:p>
    <w:p w:rsidR="000437B4" w:rsidRPr="009A3570" w:rsidRDefault="002D6297">
      <w:pPr>
        <w:spacing w:after="0"/>
        <w:ind w:left="120"/>
        <w:jc w:val="center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r w:rsidRPr="009A3570">
        <w:rPr>
          <w:rFonts w:ascii="Times New Roman" w:hAnsi="Times New Roman"/>
          <w:b/>
          <w:color w:val="000000"/>
          <w:sz w:val="28"/>
          <w:lang w:val="ru-RU"/>
        </w:rPr>
        <w:t>п. Бага-Бурул</w:t>
      </w:r>
      <w:bookmarkEnd w:id="3"/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Pr="009A35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A35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3570">
        <w:rPr>
          <w:rFonts w:ascii="Times New Roman" w:hAnsi="Times New Roman"/>
          <w:color w:val="000000"/>
          <w:sz w:val="28"/>
          <w:lang w:val="ru-RU"/>
        </w:rPr>
        <w:t>​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0437B4">
      <w:pPr>
        <w:rPr>
          <w:lang w:val="ru-RU"/>
        </w:rPr>
        <w:sectPr w:rsidR="000437B4" w:rsidRPr="009A3570">
          <w:pgSz w:w="11906" w:h="16383"/>
          <w:pgMar w:top="1134" w:right="850" w:bottom="1134" w:left="1701" w:header="720" w:footer="720" w:gutter="0"/>
          <w:cols w:space="720"/>
        </w:sect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bookmarkStart w:id="5" w:name="block-18516444"/>
      <w:bookmarkEnd w:id="0"/>
      <w:r w:rsidRPr="009A35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При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9A3570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9A3570">
        <w:rPr>
          <w:rFonts w:ascii="Times New Roman" w:hAnsi="Times New Roman"/>
          <w:color w:val="000000"/>
          <w:sz w:val="28"/>
          <w:lang w:val="ru-RU"/>
        </w:rPr>
        <w:t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</w:t>
      </w:r>
      <w:r w:rsidRPr="009A3570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</w:t>
      </w:r>
      <w:r w:rsidRPr="009A3570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9A3570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9A3570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9A3570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9A3570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9A3570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9A3570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подхода,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гуманизации биологического образования.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9A3570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9A3570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9A3570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9A3570">
        <w:rPr>
          <w:rFonts w:ascii="Times New Roman" w:hAnsi="Times New Roman"/>
          <w:color w:val="000000"/>
          <w:sz w:val="28"/>
          <w:lang w:val="ru-RU"/>
        </w:rPr>
        <w:t>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9A3570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9A3570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9A3570">
        <w:rPr>
          <w:rFonts w:ascii="Times New Roman" w:hAnsi="Times New Roman"/>
          <w:color w:val="000000"/>
          <w:sz w:val="28"/>
          <w:lang w:val="ru-RU"/>
        </w:rPr>
        <w:t>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9A3570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9A3570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9A3570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0437B4" w:rsidRPr="009A3570" w:rsidRDefault="000437B4">
      <w:pPr>
        <w:rPr>
          <w:lang w:val="ru-RU"/>
        </w:rPr>
        <w:sectPr w:rsidR="000437B4" w:rsidRPr="009A3570">
          <w:pgSz w:w="11906" w:h="16383"/>
          <w:pgMar w:top="1134" w:right="850" w:bottom="1134" w:left="1701" w:header="720" w:footer="720" w:gutter="0"/>
          <w:cols w:space="720"/>
        </w:sect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bookmarkStart w:id="6" w:name="block-18516448"/>
      <w:bookmarkEnd w:id="5"/>
      <w:r w:rsidRPr="009A35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. Уотсон и Ф. Крик.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9A3570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9A3570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9A3570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9A3570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9A3570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9A3570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9A3570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9A3570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Шлейден, Р. Вирхов,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. Уотсон,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9A3570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9A3570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9A3570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и темновая фазы фотосинтеза. Реакции фотосинтеза. Эффективность фотосинтеза. Значе</w:t>
      </w:r>
      <w:r w:rsidRPr="009A3570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9A3570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9A3570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9A3570">
        <w:rPr>
          <w:rFonts w:ascii="Times New Roman" w:hAnsi="Times New Roman"/>
          <w:color w:val="000000"/>
          <w:sz w:val="28"/>
          <w:lang w:val="ru-RU"/>
        </w:rPr>
        <w:t>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9A3570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9A3570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9A3570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9A3570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9A3570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9A3570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9A3570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9A3570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9A3570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</w:t>
      </w:r>
      <w:r w:rsidRPr="009A3570">
        <w:rPr>
          <w:rFonts w:ascii="Times New Roman" w:hAnsi="Times New Roman"/>
          <w:color w:val="000000"/>
          <w:sz w:val="28"/>
          <w:lang w:val="ru-RU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9A3570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9A3570">
        <w:rPr>
          <w:rFonts w:ascii="Times New Roman" w:hAnsi="Times New Roman"/>
          <w:color w:val="000000"/>
          <w:sz w:val="28"/>
          <w:lang w:val="ru-RU"/>
        </w:rPr>
        <w:t>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9A3570">
        <w:rPr>
          <w:rFonts w:ascii="Times New Roman" w:hAnsi="Times New Roman"/>
          <w:color w:val="000000"/>
          <w:sz w:val="28"/>
          <w:lang w:val="ru-RU"/>
        </w:rPr>
        <w:t>и. Свойства модификационной изменчивости.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9A3570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9A3570">
        <w:rPr>
          <w:rFonts w:ascii="Times New Roman" w:hAnsi="Times New Roman"/>
          <w:color w:val="000000"/>
          <w:sz w:val="28"/>
          <w:lang w:val="ru-RU"/>
        </w:rPr>
        <w:t>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</w:t>
      </w:r>
      <w:r w:rsidRPr="009A3570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9A3570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9A3570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</w:t>
      </w:r>
      <w:r w:rsidRPr="009A3570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модели-аппликации «Моногибридное скрещивание», «Неполное доминирование», «Дигибридное скрещивание», «Перекрёст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</w:t>
      </w:r>
      <w:r w:rsidRPr="009A3570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9A3570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</w:t>
      </w:r>
      <w:r w:rsidRPr="009A3570">
        <w:rPr>
          <w:rFonts w:ascii="Times New Roman" w:hAnsi="Times New Roman"/>
          <w:color w:val="000000"/>
          <w:sz w:val="28"/>
          <w:lang w:val="ru-RU"/>
        </w:rPr>
        <w:t>ов. Достижения селекции растений, животных и микроорганизмов.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</w:t>
      </w:r>
      <w:r w:rsidRPr="009A3570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9A3570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9A3570">
        <w:rPr>
          <w:rFonts w:ascii="Times New Roman" w:hAnsi="Times New Roman"/>
          <w:color w:val="000000"/>
          <w:sz w:val="28"/>
          <w:lang w:val="ru-RU"/>
        </w:rPr>
        <w:t>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</w:t>
      </w:r>
      <w:r w:rsidRPr="009A3570">
        <w:rPr>
          <w:rFonts w:ascii="Times New Roman" w:hAnsi="Times New Roman"/>
          <w:color w:val="000000"/>
          <w:sz w:val="28"/>
          <w:lang w:val="ru-RU"/>
        </w:rPr>
        <w:t>волюционная теория и её место в биологии. Влияние эволюционной теории на развитие биологии и других наук.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: схо</w:t>
      </w:r>
      <w:r w:rsidRPr="009A3570">
        <w:rPr>
          <w:rFonts w:ascii="Times New Roman" w:hAnsi="Times New Roman"/>
          <w:color w:val="000000"/>
          <w:sz w:val="28"/>
          <w:lang w:val="ru-RU"/>
        </w:rPr>
        <w:t>дство и различие фаун и флор материков и островов.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</w:t>
      </w:r>
      <w:r w:rsidRPr="009A3570">
        <w:rPr>
          <w:rFonts w:ascii="Times New Roman" w:hAnsi="Times New Roman"/>
          <w:color w:val="000000"/>
          <w:sz w:val="28"/>
          <w:lang w:val="ru-RU"/>
        </w:rPr>
        <w:t>ов наследственности и основных метаболических путей у всех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</w:t>
      </w:r>
      <w:r w:rsidRPr="009A3570">
        <w:rPr>
          <w:rFonts w:ascii="Times New Roman" w:hAnsi="Times New Roman"/>
          <w:color w:val="000000"/>
          <w:sz w:val="28"/>
          <w:lang w:val="ru-RU"/>
        </w:rPr>
        <w:t>вость, борьба за существование, естественный отбор).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комбинативная </w:t>
      </w:r>
      <w:r w:rsidRPr="009A3570">
        <w:rPr>
          <w:rFonts w:ascii="Times New Roman" w:hAnsi="Times New Roman"/>
          <w:color w:val="000000"/>
          <w:sz w:val="28"/>
          <w:lang w:val="ru-RU"/>
        </w:rPr>
        <w:t>изменчивость. Популяционные волны и дрейф генов. Изоляция и миграция.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идио</w:t>
      </w:r>
      <w:r w:rsidRPr="009A3570">
        <w:rPr>
          <w:rFonts w:ascii="Times New Roman" w:hAnsi="Times New Roman"/>
          <w:color w:val="000000"/>
          <w:sz w:val="28"/>
          <w:lang w:val="ru-RU"/>
        </w:rPr>
        <w:t>­адаптации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</w:t>
      </w:r>
      <w:r w:rsidRPr="009A3570">
        <w:rPr>
          <w:rFonts w:ascii="Times New Roman" w:hAnsi="Times New Roman"/>
          <w:color w:val="000000"/>
          <w:sz w:val="28"/>
          <w:lang w:val="ru-RU"/>
        </w:rPr>
        <w:t>ванных предков. Прогрессирующая специализация. Адаптивная радиация.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9A3570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9A3570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9A3570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9A3570">
        <w:rPr>
          <w:rFonts w:ascii="Times New Roman" w:hAnsi="Times New Roman"/>
          <w:color w:val="000000"/>
          <w:sz w:val="28"/>
          <w:lang w:val="ru-RU"/>
        </w:rPr>
        <w:t>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Катархей. Архейская и протерозойская эры.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9A3570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9A3570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9A3570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9A3570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9A3570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9A3570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9A3570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9A3570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9A3570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9A3570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9A3570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9A3570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9A3570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9A3570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9A3570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9A3570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Б</w:t>
      </w:r>
      <w:r w:rsidRPr="009A3570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9A3570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9A3570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9A3570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9A3570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9A3570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0437B4" w:rsidRPr="009A3570" w:rsidRDefault="000437B4">
      <w:pPr>
        <w:rPr>
          <w:lang w:val="ru-RU"/>
        </w:rPr>
        <w:sectPr w:rsidR="000437B4" w:rsidRPr="009A3570">
          <w:pgSz w:w="11906" w:h="16383"/>
          <w:pgMar w:top="1134" w:right="850" w:bottom="1134" w:left="1701" w:header="720" w:footer="720" w:gutter="0"/>
          <w:cols w:space="720"/>
        </w:sect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bookmarkStart w:id="7" w:name="block-18516449"/>
      <w:bookmarkEnd w:id="6"/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9A3570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  <w:proofErr w:type="gramEnd"/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37B4" w:rsidRPr="009A3570" w:rsidRDefault="000437B4">
      <w:pPr>
        <w:spacing w:after="0" w:line="264" w:lineRule="auto"/>
        <w:ind w:left="120"/>
        <w:jc w:val="both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9A3570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9A3570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9A3570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9A3570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9A3570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9A3570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9A3570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9A3570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9A3570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9A3570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9A3570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9A3570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9A3570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9A3570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9A3570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9A3570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9A3570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9A3570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9A3570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9A3570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9A3570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9A3570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9A3570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9A3570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готовност</w:t>
      </w:r>
      <w:r w:rsidRPr="009A3570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/>
        <w:ind w:left="120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</w:t>
      </w:r>
      <w:r w:rsidRPr="009A3570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9A3570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9A3570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9A3570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9A3570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</w:t>
      </w:r>
      <w:r w:rsidRPr="009A3570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</w:t>
      </w:r>
      <w:r w:rsidRPr="009A3570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ко</w:t>
      </w:r>
      <w:r w:rsidRPr="009A3570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437B4" w:rsidRPr="009A3570" w:rsidRDefault="002D6297">
      <w:pPr>
        <w:spacing w:after="0" w:line="264" w:lineRule="auto"/>
        <w:ind w:left="12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9A3570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9A3570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9A3570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9A3570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</w:t>
      </w:r>
      <w:r w:rsidRPr="009A3570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нализировать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9A3570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аграммы, таблицы, рисунки и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>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9A3570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9A3570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9A3570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9A3570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9A3570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9A3570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9A3570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9A3570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9A3570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9A3570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9A3570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9A3570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9A3570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9A3570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0437B4" w:rsidRPr="009A3570" w:rsidRDefault="000437B4">
      <w:pPr>
        <w:spacing w:after="0"/>
        <w:ind w:left="120"/>
        <w:rPr>
          <w:lang w:val="ru-RU"/>
        </w:rPr>
      </w:pP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9A3570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9A357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</w:t>
      </w:r>
      <w:r w:rsidRPr="009A3570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</w:t>
      </w:r>
      <w:r w:rsidRPr="009A3570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9A3570">
        <w:rPr>
          <w:rFonts w:ascii="Times New Roman" w:hAnsi="Times New Roman"/>
          <w:color w:val="000000"/>
          <w:sz w:val="28"/>
          <w:lang w:val="ru-RU"/>
        </w:rPr>
        <w:t>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</w:t>
      </w:r>
      <w:r w:rsidRPr="009A3570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9A3570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9A3570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9A3570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9A3570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9A357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</w:t>
      </w: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A3570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3570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</w:t>
      </w:r>
      <w:r w:rsidRPr="009A3570">
        <w:rPr>
          <w:rFonts w:ascii="Times New Roman" w:hAnsi="Times New Roman"/>
          <w:color w:val="000000"/>
          <w:sz w:val="28"/>
          <w:lang w:val="ru-RU"/>
        </w:rPr>
        <w:t xml:space="preserve">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9A3570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  <w:proofErr w:type="gramEnd"/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9A3570">
        <w:rPr>
          <w:rFonts w:ascii="Times New Roman" w:hAnsi="Times New Roman"/>
          <w:color w:val="000000"/>
          <w:sz w:val="28"/>
          <w:lang w:val="ru-RU"/>
        </w:rPr>
        <w:t>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</w:t>
      </w:r>
      <w:r w:rsidRPr="009A3570">
        <w:rPr>
          <w:rFonts w:ascii="Times New Roman" w:hAnsi="Times New Roman"/>
          <w:color w:val="000000"/>
          <w:sz w:val="28"/>
          <w:lang w:val="ru-RU"/>
        </w:rPr>
        <w:t>, определять границы их применимости к живым системам;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</w:t>
      </w:r>
      <w:r w:rsidRPr="009A3570">
        <w:rPr>
          <w:rFonts w:ascii="Times New Roman" w:hAnsi="Times New Roman"/>
          <w:color w:val="000000"/>
          <w:sz w:val="28"/>
          <w:lang w:val="ru-RU"/>
        </w:rPr>
        <w:t>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</w:t>
      </w:r>
      <w:r w:rsidRPr="009A3570">
        <w:rPr>
          <w:rFonts w:ascii="Times New Roman" w:hAnsi="Times New Roman"/>
          <w:color w:val="000000"/>
          <w:sz w:val="28"/>
          <w:lang w:val="ru-RU"/>
        </w:rPr>
        <w:t>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</w:t>
      </w:r>
      <w:r w:rsidRPr="009A3570">
        <w:rPr>
          <w:rFonts w:ascii="Times New Roman" w:hAnsi="Times New Roman"/>
          <w:color w:val="000000"/>
          <w:sz w:val="28"/>
          <w:lang w:val="ru-RU"/>
        </w:rPr>
        <w:t>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9A3570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</w:t>
      </w:r>
      <w:r w:rsidRPr="009A3570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</w:t>
      </w:r>
      <w:r w:rsidRPr="009A3570">
        <w:rPr>
          <w:rFonts w:ascii="Times New Roman" w:hAnsi="Times New Roman"/>
          <w:color w:val="000000"/>
          <w:sz w:val="28"/>
          <w:lang w:val="ru-RU"/>
        </w:rPr>
        <w:t>торным оборудованием;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</w:t>
      </w:r>
      <w:r w:rsidRPr="009A3570">
        <w:rPr>
          <w:rFonts w:ascii="Times New Roman" w:hAnsi="Times New Roman"/>
          <w:color w:val="000000"/>
          <w:sz w:val="28"/>
          <w:lang w:val="ru-RU"/>
        </w:rPr>
        <w:t>ческие проблемы современности, формировать по отношению к ним собственную позицию;</w:t>
      </w:r>
    </w:p>
    <w:p w:rsidR="000437B4" w:rsidRPr="009A3570" w:rsidRDefault="002D6297">
      <w:pPr>
        <w:spacing w:after="0" w:line="264" w:lineRule="auto"/>
        <w:ind w:firstLine="600"/>
        <w:jc w:val="both"/>
        <w:rPr>
          <w:lang w:val="ru-RU"/>
        </w:rPr>
      </w:pPr>
      <w:r w:rsidRPr="009A3570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0437B4" w:rsidRPr="009A3570" w:rsidRDefault="000437B4">
      <w:pPr>
        <w:rPr>
          <w:lang w:val="ru-RU"/>
        </w:rPr>
        <w:sectPr w:rsidR="000437B4" w:rsidRPr="009A3570">
          <w:pgSz w:w="11906" w:h="16383"/>
          <w:pgMar w:top="1134" w:right="850" w:bottom="1134" w:left="1701" w:header="720" w:footer="720" w:gutter="0"/>
          <w:cols w:space="720"/>
        </w:sectPr>
      </w:pPr>
    </w:p>
    <w:p w:rsidR="000437B4" w:rsidRDefault="002D6297">
      <w:pPr>
        <w:spacing w:after="0"/>
        <w:ind w:left="120"/>
      </w:pPr>
      <w:bookmarkStart w:id="10" w:name="block-18516443"/>
      <w:bookmarkEnd w:id="7"/>
      <w:r w:rsidRPr="009A35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37B4" w:rsidRDefault="002D6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0437B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37B4" w:rsidRDefault="000437B4"/>
        </w:tc>
      </w:tr>
    </w:tbl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2D6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0437B4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</w:tr>
      <w:tr w:rsidR="000437B4" w:rsidRPr="009A357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437B4" w:rsidRDefault="000437B4"/>
        </w:tc>
      </w:tr>
    </w:tbl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2D6297">
      <w:pPr>
        <w:spacing w:after="0"/>
        <w:ind w:left="120"/>
      </w:pPr>
      <w:bookmarkStart w:id="11" w:name="block-185164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37B4" w:rsidRDefault="002D6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0437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Default="000437B4"/>
        </w:tc>
      </w:tr>
    </w:tbl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2D6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437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B4" w:rsidRDefault="0004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B4" w:rsidRDefault="000437B4"/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«Возникновение и развитие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 w:rsidRPr="009A35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A3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</w:t>
            </w: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37B4" w:rsidRDefault="000437B4">
            <w:pPr>
              <w:spacing w:after="0"/>
              <w:ind w:left="135"/>
            </w:pPr>
          </w:p>
        </w:tc>
      </w:tr>
      <w:tr w:rsidR="0004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Pr="009A3570" w:rsidRDefault="002D6297">
            <w:pPr>
              <w:spacing w:after="0"/>
              <w:ind w:left="135"/>
              <w:rPr>
                <w:lang w:val="ru-RU"/>
              </w:rPr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 w:rsidRPr="009A3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37B4" w:rsidRDefault="002D6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B4" w:rsidRDefault="000437B4"/>
        </w:tc>
      </w:tr>
    </w:tbl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0437B4">
      <w:pPr>
        <w:sectPr w:rsidR="0004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B4" w:rsidRDefault="002D6297">
      <w:pPr>
        <w:spacing w:after="0"/>
        <w:ind w:left="120"/>
      </w:pPr>
      <w:bookmarkStart w:id="12" w:name="block-185164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437B4" w:rsidRDefault="002D62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37B4" w:rsidRDefault="000437B4">
      <w:pPr>
        <w:spacing w:after="0"/>
        <w:ind w:left="120"/>
      </w:pPr>
    </w:p>
    <w:p w:rsidR="000437B4" w:rsidRPr="009A3570" w:rsidRDefault="002D6297">
      <w:pPr>
        <w:spacing w:after="0" w:line="480" w:lineRule="auto"/>
        <w:ind w:left="120"/>
        <w:rPr>
          <w:lang w:val="ru-RU"/>
        </w:rPr>
      </w:pPr>
      <w:r w:rsidRPr="009A35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37B4" w:rsidRDefault="002D62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437B4" w:rsidRDefault="000437B4">
      <w:pPr>
        <w:sectPr w:rsidR="000437B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D6297" w:rsidRDefault="002D6297"/>
    <w:sectPr w:rsidR="002D6297" w:rsidSect="000437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0437B4"/>
    <w:rsid w:val="000437B4"/>
    <w:rsid w:val="002D6297"/>
    <w:rsid w:val="009A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37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3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10288</Words>
  <Characters>58648</Characters>
  <Application>Microsoft Office Word</Application>
  <DocSecurity>0</DocSecurity>
  <Lines>488</Lines>
  <Paragraphs>137</Paragraphs>
  <ScaleCrop>false</ScaleCrop>
  <Company/>
  <LinksUpToDate>false</LinksUpToDate>
  <CharactersWithSpaces>68799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Курнаев</cp:lastModifiedBy>
  <cp:revision>2</cp:revision>
  <dcterms:created xsi:type="dcterms:W3CDTF">2023-09-15T07:03:00Z</dcterms:created>
  <dcterms:modified xsi:type="dcterms:W3CDTF">2023-09-15T07:04:00Z</dcterms:modified>
</cp:coreProperties>
</file>